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D8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AD8">
        <w:rPr>
          <w:rFonts w:ascii="Times New Roman" w:hAnsi="Times New Roman" w:cs="Times New Roman"/>
          <w:b/>
          <w:sz w:val="28"/>
          <w:szCs w:val="24"/>
        </w:rPr>
        <w:t xml:space="preserve">План мероприятий </w:t>
      </w:r>
    </w:p>
    <w:p w:rsidR="00F42AD8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AD8">
        <w:rPr>
          <w:rFonts w:ascii="Times New Roman" w:hAnsi="Times New Roman" w:cs="Times New Roman"/>
          <w:b/>
          <w:sz w:val="28"/>
          <w:szCs w:val="24"/>
        </w:rPr>
        <w:t xml:space="preserve">по улучшению качества </w:t>
      </w:r>
      <w:r>
        <w:rPr>
          <w:rFonts w:ascii="Times New Roman" w:hAnsi="Times New Roman" w:cs="Times New Roman"/>
          <w:b/>
          <w:sz w:val="28"/>
          <w:szCs w:val="24"/>
        </w:rPr>
        <w:t>оказываемых образовательных услуг</w:t>
      </w:r>
      <w:r w:rsidRPr="00F42AD8">
        <w:rPr>
          <w:rFonts w:ascii="Times New Roman" w:hAnsi="Times New Roman" w:cs="Times New Roman"/>
          <w:b/>
          <w:sz w:val="28"/>
          <w:szCs w:val="24"/>
        </w:rPr>
        <w:t xml:space="preserve"> и повышению показателей рейтинга</w:t>
      </w:r>
    </w:p>
    <w:p w:rsidR="00F42AD8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AD8">
        <w:rPr>
          <w:rFonts w:ascii="Times New Roman" w:hAnsi="Times New Roman" w:cs="Times New Roman"/>
          <w:b/>
          <w:sz w:val="28"/>
          <w:szCs w:val="24"/>
        </w:rPr>
        <w:t xml:space="preserve"> МБ</w:t>
      </w:r>
      <w:r w:rsidR="006745E1">
        <w:rPr>
          <w:rFonts w:ascii="Times New Roman" w:hAnsi="Times New Roman" w:cs="Times New Roman"/>
          <w:b/>
          <w:sz w:val="28"/>
          <w:szCs w:val="24"/>
        </w:rPr>
        <w:t>ДОУ Великооктябрьский детский сад «Белочка»</w:t>
      </w:r>
    </w:p>
    <w:p w:rsidR="0047475F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AD8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</w:rPr>
        <w:t>результатам</w:t>
      </w:r>
      <w:r w:rsidRPr="00F42AD8">
        <w:rPr>
          <w:rFonts w:ascii="Times New Roman" w:hAnsi="Times New Roman" w:cs="Times New Roman"/>
          <w:b/>
          <w:sz w:val="28"/>
          <w:szCs w:val="24"/>
        </w:rPr>
        <w:t xml:space="preserve"> независимой оц</w:t>
      </w:r>
      <w:r w:rsidR="00C86696">
        <w:rPr>
          <w:rFonts w:ascii="Times New Roman" w:hAnsi="Times New Roman" w:cs="Times New Roman"/>
          <w:b/>
          <w:sz w:val="28"/>
          <w:szCs w:val="24"/>
        </w:rPr>
        <w:t>енки качества образования в 2019</w:t>
      </w:r>
      <w:r w:rsidRPr="00F42AD8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F42AD8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2AD8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D8">
        <w:rPr>
          <w:rFonts w:ascii="Times New Roman" w:hAnsi="Times New Roman" w:cs="Times New Roman"/>
          <w:sz w:val="24"/>
          <w:szCs w:val="24"/>
        </w:rPr>
        <w:t xml:space="preserve">(2018 год, интегральный рейтинг: значение - </w:t>
      </w:r>
      <w:r w:rsidR="00E66672">
        <w:rPr>
          <w:rFonts w:ascii="Times New Roman" w:hAnsi="Times New Roman" w:cs="Times New Roman"/>
          <w:sz w:val="24"/>
          <w:szCs w:val="24"/>
        </w:rPr>
        <w:t xml:space="preserve">  </w:t>
      </w:r>
      <w:r w:rsidR="006745E1">
        <w:rPr>
          <w:rFonts w:ascii="Times New Roman" w:hAnsi="Times New Roman" w:cs="Times New Roman"/>
          <w:sz w:val="24"/>
          <w:szCs w:val="24"/>
        </w:rPr>
        <w:t>82,86725</w:t>
      </w:r>
      <w:r w:rsidR="00E66672">
        <w:rPr>
          <w:rFonts w:ascii="Times New Roman" w:hAnsi="Times New Roman" w:cs="Times New Roman"/>
          <w:sz w:val="24"/>
          <w:szCs w:val="24"/>
        </w:rPr>
        <w:t xml:space="preserve">, место в районе  </w:t>
      </w:r>
      <w:r w:rsidR="006745E1">
        <w:rPr>
          <w:rFonts w:ascii="Times New Roman" w:hAnsi="Times New Roman" w:cs="Times New Roman"/>
          <w:sz w:val="24"/>
          <w:szCs w:val="24"/>
        </w:rPr>
        <w:t>3</w:t>
      </w:r>
      <w:r w:rsidR="00E66672">
        <w:rPr>
          <w:rFonts w:ascii="Times New Roman" w:hAnsi="Times New Roman" w:cs="Times New Roman"/>
          <w:sz w:val="24"/>
          <w:szCs w:val="24"/>
        </w:rPr>
        <w:t xml:space="preserve">  из  12</w:t>
      </w:r>
      <w:r w:rsidRPr="00F42AD8">
        <w:rPr>
          <w:rFonts w:ascii="Times New Roman" w:hAnsi="Times New Roman" w:cs="Times New Roman"/>
          <w:sz w:val="24"/>
          <w:szCs w:val="24"/>
        </w:rPr>
        <w:t>)</w:t>
      </w:r>
    </w:p>
    <w:p w:rsidR="00F42AD8" w:rsidRDefault="00F42AD8" w:rsidP="00F4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19"/>
        <w:gridCol w:w="4145"/>
        <w:gridCol w:w="1991"/>
        <w:gridCol w:w="1797"/>
        <w:gridCol w:w="2034"/>
      </w:tblGrid>
      <w:tr w:rsidR="00F42AD8" w:rsidTr="00B566F6">
        <w:tc>
          <w:tcPr>
            <w:tcW w:w="1666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1438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8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</w:t>
            </w:r>
          </w:p>
        </w:tc>
      </w:tr>
      <w:tr w:rsidR="00F42AD8" w:rsidTr="00F42AD8">
        <w:tc>
          <w:tcPr>
            <w:tcW w:w="5000" w:type="pct"/>
            <w:gridSpan w:val="5"/>
          </w:tcPr>
          <w:p w:rsidR="00F42AD8" w:rsidRPr="00F42AD8" w:rsidRDefault="00F42AD8" w:rsidP="00B566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D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  <w:p w:rsidR="00F42AD8" w:rsidRPr="00B566F6" w:rsidRDefault="00F42AD8" w:rsidP="00AD42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ОО в рейтинге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81,64</w:t>
            </w: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место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Соответствие  информации  о  деятельности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образовательной  организации,  размещенной  на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общедоступных  информационных  ресурсах,  перечню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информации  и  требованиям  к  ней,  установленным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актами: - на информационных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стендах  в  помещении  образовательной  организации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- на официальных сайтах образовательной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организации  в  информационно-телекоммуникационной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AD8" w:rsidRPr="002B2B65">
              <w:rPr>
                <w:rFonts w:ascii="Times New Roman" w:hAnsi="Times New Roman" w:cs="Times New Roman"/>
                <w:sz w:val="24"/>
                <w:szCs w:val="24"/>
              </w:rPr>
              <w:t>сети  "Интернет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66F6" w:rsidRPr="00B566F6" w:rsidRDefault="00AD42E7" w:rsidP="002B2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 в рейтинге -   22,245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940187" w:rsidP="0094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BB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DA1841">
              <w:rPr>
                <w:rFonts w:ascii="Times New Roman" w:hAnsi="Times New Roman" w:cs="Times New Roman"/>
                <w:sz w:val="24"/>
                <w:szCs w:val="24"/>
              </w:rPr>
              <w:t>ководителю ДОО необходимо прохождение 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«Менеджмент» или профессиональную переподготовку по направлению «Менеджмент».</w:t>
            </w:r>
          </w:p>
          <w:p w:rsidR="00940187" w:rsidRDefault="00940187" w:rsidP="0090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1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99">
              <w:rPr>
                <w:rFonts w:ascii="Times New Roman" w:hAnsi="Times New Roman" w:cs="Times New Roman"/>
                <w:sz w:val="24"/>
                <w:szCs w:val="24"/>
              </w:rPr>
              <w:t>Организация межсетевого взаимодействия</w:t>
            </w:r>
            <w:r w:rsidR="00DA1841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психолога и логопеда</w:t>
            </w:r>
          </w:p>
        </w:tc>
        <w:tc>
          <w:tcPr>
            <w:tcW w:w="528" w:type="pct"/>
          </w:tcPr>
          <w:p w:rsidR="00F42AD8" w:rsidRDefault="00C8669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E030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01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99" w:rsidRDefault="00907499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C8669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</w:t>
            </w:r>
            <w:r w:rsidR="009401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F42AD8" w:rsidRDefault="00AD42E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Иванова Ю. В.</w:t>
            </w:r>
          </w:p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87" w:rsidRDefault="0094018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1.2. Обеспечение на официальном сайте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организации наличия и функционирования 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способов обратной связи и взаимодействия с получателями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B566F6" w:rsidRDefault="00B566F6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 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19,395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C86696" w:rsidP="00EA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</w:t>
            </w:r>
            <w:r w:rsidR="00EA35DA">
              <w:rPr>
                <w:rFonts w:ascii="Times New Roman" w:hAnsi="Times New Roman" w:cs="Times New Roman"/>
                <w:sz w:val="24"/>
                <w:szCs w:val="24"/>
              </w:rPr>
              <w:t xml:space="preserve"> на Учредителя.</w:t>
            </w:r>
          </w:p>
        </w:tc>
        <w:tc>
          <w:tcPr>
            <w:tcW w:w="528" w:type="pct"/>
          </w:tcPr>
          <w:p w:rsidR="00F42AD8" w:rsidRDefault="00C8669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" w:type="pct"/>
          </w:tcPr>
          <w:p w:rsidR="00F42AD8" w:rsidRDefault="00AD42E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 xml:space="preserve">1.3.Доля  участников  образовательных 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удовлетворенных открытостью, полнотой и доступностью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образовательной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размещенной на информационных стендах, на сайте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AD8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F6" w:rsidRDefault="00AD42E7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E03046" w:rsidP="00E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данном направлении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продолжаться</w:t>
            </w:r>
            <w:r w:rsidR="00907499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размещение информац</w:t>
            </w:r>
            <w:r w:rsidR="00DA1841">
              <w:rPr>
                <w:rFonts w:ascii="Times New Roman" w:hAnsi="Times New Roman" w:cs="Times New Roman"/>
                <w:sz w:val="24"/>
                <w:szCs w:val="24"/>
              </w:rPr>
              <w:t>ии на официальном сайте информационно-коммуникационной сети «Интернет»</w:t>
            </w:r>
            <w:r w:rsidR="00907499">
              <w:rPr>
                <w:rFonts w:ascii="Times New Roman" w:hAnsi="Times New Roman" w:cs="Times New Roman"/>
                <w:sz w:val="24"/>
                <w:szCs w:val="24"/>
              </w:rPr>
              <w:t>, стендах</w:t>
            </w:r>
            <w:r w:rsidR="00DA18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90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</w:tcPr>
          <w:p w:rsidR="00F42AD8" w:rsidRDefault="00722081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23" w:type="pct"/>
          </w:tcPr>
          <w:p w:rsidR="00F42AD8" w:rsidRDefault="00AD42E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65" w:rsidTr="002B2B65">
        <w:tc>
          <w:tcPr>
            <w:tcW w:w="5000" w:type="pct"/>
            <w:gridSpan w:val="5"/>
          </w:tcPr>
          <w:p w:rsidR="002B2B65" w:rsidRPr="002B2B65" w:rsidRDefault="002B2B65" w:rsidP="00B566F6">
            <w:pPr>
              <w:pStyle w:val="a4"/>
              <w:numPr>
                <w:ilvl w:val="0"/>
                <w:numId w:val="1"/>
              </w:numPr>
              <w:tabs>
                <w:tab w:val="left" w:pos="649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Комфортность условий предоставления образовательных услуг</w:t>
            </w:r>
          </w:p>
          <w:p w:rsidR="002B2B65" w:rsidRPr="00B566F6" w:rsidRDefault="002B2B65" w:rsidP="00AD42E7">
            <w:pPr>
              <w:tabs>
                <w:tab w:val="left" w:pos="649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ОО в рейтинге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76,245</w:t>
            </w:r>
            <w:r w:rsidR="0043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место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42AD8" w:rsidTr="00B566F6">
        <w:tc>
          <w:tcPr>
            <w:tcW w:w="1666" w:type="pct"/>
          </w:tcPr>
          <w:p w:rsidR="00F42AD8" w:rsidRPr="00B566F6" w:rsidRDefault="00B566F6" w:rsidP="00B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2B65" w:rsidRPr="00B566F6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образовательных услуг</w:t>
            </w:r>
          </w:p>
          <w:p w:rsidR="00B566F6" w:rsidRPr="00B566F6" w:rsidRDefault="00B532DB" w:rsidP="00B566F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</w:t>
            </w:r>
            <w:r w:rsidR="00AD42E7">
              <w:rPr>
                <w:rFonts w:ascii="Times New Roman" w:hAnsi="Times New Roman" w:cs="Times New Roman"/>
                <w:b/>
                <w:sz w:val="24"/>
                <w:szCs w:val="24"/>
              </w:rPr>
              <w:t>20,925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DA1841" w:rsidP="00E0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обеспечению в организации комфортных условий </w:t>
            </w:r>
            <w:r w:rsidR="00F23C1D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образовательных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продолжена</w:t>
            </w:r>
          </w:p>
        </w:tc>
        <w:tc>
          <w:tcPr>
            <w:tcW w:w="528" w:type="pct"/>
          </w:tcPr>
          <w:p w:rsidR="00F42AD8" w:rsidRDefault="00722081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" w:type="pct"/>
          </w:tcPr>
          <w:p w:rsidR="00F42AD8" w:rsidRDefault="00AD42E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2.2.  Наличие  возможности  развития 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способностей и интересов обучающихся, включая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(в том числе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всероссийских и международных), выставках, смотрах,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физкультурных мероприятиях, спортивных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в том числе в официальных спортивных мероприятиях,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других массовых мероприят</w:t>
            </w:r>
            <w:r w:rsidR="00B532DB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6F6" w:rsidRDefault="00B532DB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 в рейтинге -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2E7">
              <w:rPr>
                <w:rFonts w:ascii="Times New Roman" w:hAnsi="Times New Roman" w:cs="Times New Roman"/>
                <w:b/>
                <w:sz w:val="24"/>
                <w:szCs w:val="24"/>
              </w:rPr>
              <w:t>25,32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Pr="00B532DB" w:rsidRDefault="00B532DB" w:rsidP="00B5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2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сутствует информация об организации дополнительного образования, развитии творческих способностей и интересов детей. </w:t>
            </w:r>
          </w:p>
        </w:tc>
        <w:tc>
          <w:tcPr>
            <w:tcW w:w="528" w:type="pct"/>
          </w:tcPr>
          <w:p w:rsidR="00F42AD8" w:rsidRDefault="00C86696" w:rsidP="00E0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bookmarkStart w:id="0" w:name="_GoBack"/>
            <w:bookmarkEnd w:id="0"/>
            <w:r w:rsidR="00E03046">
              <w:rPr>
                <w:rFonts w:ascii="Times New Roman" w:hAnsi="Times New Roman" w:cs="Times New Roman"/>
                <w:sz w:val="24"/>
                <w:szCs w:val="24"/>
              </w:rPr>
              <w:t>гг. (после получения лицензии на реализацию дополнительного образования)</w:t>
            </w:r>
          </w:p>
        </w:tc>
        <w:tc>
          <w:tcPr>
            <w:tcW w:w="623" w:type="pct"/>
          </w:tcPr>
          <w:p w:rsidR="00F42AD8" w:rsidRDefault="00AD42E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0B37CE" w:rsidP="00B5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ДОО есть разделы «Наша жизнь», который включает в себя подразделы «Детское творчество», «Смотры-конкурсы» и раздел «Наши достижения», где размещены достижения воспитанников и их участие в различных конкурсах</w:t>
            </w: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2.3. Доля участников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комфортностью условий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B566F6" w:rsidRDefault="00B566F6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</w:t>
            </w:r>
            <w:r w:rsidR="00AD42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DA1841" w:rsidP="00DA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работу по увеличению количества участников,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комфортностью условий предоставления услуг.</w:t>
            </w:r>
          </w:p>
        </w:tc>
        <w:tc>
          <w:tcPr>
            <w:tcW w:w="528" w:type="pct"/>
          </w:tcPr>
          <w:p w:rsidR="00F42AD8" w:rsidRDefault="00722081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23" w:type="pct"/>
          </w:tcPr>
          <w:p w:rsidR="00F42AD8" w:rsidRDefault="00AD42E7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65" w:rsidTr="002B2B65">
        <w:tc>
          <w:tcPr>
            <w:tcW w:w="5000" w:type="pct"/>
            <w:gridSpan w:val="5"/>
          </w:tcPr>
          <w:p w:rsidR="002B2B65" w:rsidRPr="002B2B65" w:rsidRDefault="002B2B65" w:rsidP="00B566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Доступность услуг для инвалидов</w:t>
            </w:r>
          </w:p>
          <w:p w:rsidR="002B2B65" w:rsidRPr="00B566F6" w:rsidRDefault="002B2B65" w:rsidP="00AD42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ОО в рейтинге</w:t>
            </w:r>
            <w:r w:rsidR="00AD4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41,935</w:t>
            </w:r>
            <w:r w:rsidR="00AD4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место </w:t>
            </w:r>
            <w:r w:rsid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42AD8" w:rsidTr="00B566F6">
        <w:tc>
          <w:tcPr>
            <w:tcW w:w="1666" w:type="pct"/>
          </w:tcPr>
          <w:p w:rsidR="002B2B65" w:rsidRPr="002B2B65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3.1.  Оборудо</w:t>
            </w:r>
            <w:r w:rsidR="002F0B60">
              <w:rPr>
                <w:rFonts w:ascii="Times New Roman" w:hAnsi="Times New Roman" w:cs="Times New Roman"/>
                <w:sz w:val="24"/>
                <w:szCs w:val="24"/>
              </w:rPr>
              <w:t>вание  территории,  прилегающей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и ее помещений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F6" w:rsidRDefault="00DA1841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 в рейтинге -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2E7">
              <w:rPr>
                <w:rFonts w:ascii="Times New Roman" w:hAnsi="Times New Roman" w:cs="Times New Roman"/>
                <w:b/>
                <w:sz w:val="24"/>
                <w:szCs w:val="24"/>
              </w:rPr>
              <w:t>8,175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8248B9" w:rsidP="008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48B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входных групп пандусами/подъемными платформами;</w:t>
            </w:r>
          </w:p>
          <w:p w:rsidR="008248B9" w:rsidRDefault="008248B9" w:rsidP="008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Строительство стоянок для автотранспортных средств инвалидов;</w:t>
            </w:r>
          </w:p>
          <w:p w:rsidR="008248B9" w:rsidRDefault="008248B9" w:rsidP="008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адаптированных лифтов, поручней, расширенных дверных проемов;</w:t>
            </w:r>
          </w:p>
          <w:p w:rsidR="008248B9" w:rsidRPr="008248B9" w:rsidRDefault="008248B9" w:rsidP="008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Приобретение сменных кресел-колясок;</w:t>
            </w:r>
          </w:p>
        </w:tc>
        <w:tc>
          <w:tcPr>
            <w:tcW w:w="528" w:type="pct"/>
          </w:tcPr>
          <w:p w:rsidR="00F42AD8" w:rsidRDefault="008248B9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выделения денежных средств</w:t>
            </w:r>
          </w:p>
        </w:tc>
        <w:tc>
          <w:tcPr>
            <w:tcW w:w="623" w:type="pct"/>
          </w:tcPr>
          <w:p w:rsidR="00F42AD8" w:rsidRDefault="00432BB2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3.2. Обеспечение в образовательной организации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доступности,  позволяющих  инвалидам  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F6" w:rsidRDefault="00DA1841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</w:t>
            </w:r>
            <w:r w:rsidR="00AD42E7">
              <w:rPr>
                <w:rFonts w:ascii="Times New Roman" w:hAnsi="Times New Roman" w:cs="Times New Roman"/>
                <w:b/>
                <w:sz w:val="24"/>
                <w:szCs w:val="24"/>
              </w:rPr>
              <w:t>11,26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8248B9" w:rsidP="008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информационно-методического сопровождения инвалидов, установки платформы для организации дистанционного обучения</w:t>
            </w:r>
          </w:p>
        </w:tc>
        <w:tc>
          <w:tcPr>
            <w:tcW w:w="528" w:type="pct"/>
          </w:tcPr>
          <w:p w:rsidR="00F42AD8" w:rsidRDefault="008248B9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выделения денежных средств</w:t>
            </w:r>
          </w:p>
        </w:tc>
        <w:tc>
          <w:tcPr>
            <w:tcW w:w="623" w:type="pct"/>
          </w:tcPr>
          <w:p w:rsidR="00F42AD8" w:rsidRDefault="00432BB2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3.3. Доля участников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удовлетворенных доступностью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</w:t>
            </w:r>
          </w:p>
          <w:p w:rsidR="00B566F6" w:rsidRDefault="00DA1841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 в рейтинге -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2E7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Pr="00F23C1D" w:rsidRDefault="00F23C1D" w:rsidP="00F2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образовательного процесса</w:t>
            </w:r>
            <w:r w:rsidRPr="00F2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условиях доступности,  позволяющих  инвалидам  получать образовательные услуги наравне с другими</w:t>
            </w:r>
          </w:p>
        </w:tc>
        <w:tc>
          <w:tcPr>
            <w:tcW w:w="528" w:type="pct"/>
          </w:tcPr>
          <w:p w:rsidR="00F42AD8" w:rsidRDefault="00722081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623" w:type="pct"/>
          </w:tcPr>
          <w:p w:rsidR="00F42AD8" w:rsidRDefault="00432BB2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23C1D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 разделе «Материально-техническое обеспечение и оснащенность образовательного процесса» и в разделе «Документы» имеется Паспорт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социальной инфраструктуры (ОСИ)</w:t>
            </w:r>
          </w:p>
        </w:tc>
      </w:tr>
      <w:tr w:rsidR="002B2B65" w:rsidTr="002B2B65">
        <w:tc>
          <w:tcPr>
            <w:tcW w:w="5000" w:type="pct"/>
            <w:gridSpan w:val="5"/>
          </w:tcPr>
          <w:p w:rsidR="002B2B65" w:rsidRPr="002B2B65" w:rsidRDefault="002B2B65" w:rsidP="002B2B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</w:p>
          <w:p w:rsidR="002B2B65" w:rsidRPr="00B566F6" w:rsidRDefault="002B2B65" w:rsidP="00AD42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ОО в рейтинге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место </w:t>
            </w:r>
            <w:r w:rsidR="00AD42E7"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D4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42AD8" w:rsidTr="00B566F6">
        <w:tc>
          <w:tcPr>
            <w:tcW w:w="1666" w:type="pct"/>
          </w:tcPr>
          <w:p w:rsidR="00F42AD8" w:rsidRPr="00B566F6" w:rsidRDefault="00B566F6" w:rsidP="00B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2B65" w:rsidRPr="00B566F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образовательных отношений, удовлетворенных  доброжелательностью,  вежливостью работников  образовательной  организации, обеспечивающих первичный контакт и информирование получателя услуги при непосредственном обращении в образовательную организацию </w:t>
            </w:r>
          </w:p>
          <w:p w:rsidR="00B566F6" w:rsidRPr="00B566F6" w:rsidRDefault="00B566F6" w:rsidP="00B566F6"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DA1841" w:rsidP="007F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 увеличение количества участников образовательных отношений</w:t>
            </w:r>
            <w:r w:rsidR="007F47D9">
              <w:rPr>
                <w:rFonts w:ascii="Times New Roman" w:hAnsi="Times New Roman" w:cs="Times New Roman"/>
                <w:sz w:val="24"/>
                <w:szCs w:val="24"/>
              </w:rPr>
              <w:t>, удовлетворенных информированием о получении услуги при обращении в ДОО.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</w:tcPr>
          <w:p w:rsidR="00F42AD8" w:rsidRDefault="007F47D9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" w:type="pct"/>
          </w:tcPr>
          <w:p w:rsidR="00F42AD8" w:rsidRDefault="00432BB2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8" w:rsidTr="00B566F6">
        <w:tc>
          <w:tcPr>
            <w:tcW w:w="1666" w:type="pct"/>
          </w:tcPr>
          <w:p w:rsidR="00F42AD8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4.2. Доля участников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удовлетворенных  доброжелательностью,  вежливостью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работников  образовательной 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обеспечивающих  непосредственное 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образовательной услуги при обращении в 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 </w:t>
            </w:r>
          </w:p>
          <w:p w:rsidR="00B566F6" w:rsidRDefault="00B566F6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  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F42AD8" w:rsidRDefault="007F47D9" w:rsidP="007F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 увеличение количества участников образовательных отношений, удовлетворенных оказанной образовательной  услугой в ДОО.</w:t>
            </w:r>
          </w:p>
        </w:tc>
        <w:tc>
          <w:tcPr>
            <w:tcW w:w="528" w:type="pct"/>
          </w:tcPr>
          <w:p w:rsidR="00F42AD8" w:rsidRDefault="007F47D9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" w:type="pct"/>
          </w:tcPr>
          <w:p w:rsidR="00F42AD8" w:rsidRDefault="00432BB2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F42AD8" w:rsidRDefault="00F42AD8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65" w:rsidTr="00B566F6">
        <w:tc>
          <w:tcPr>
            <w:tcW w:w="1666" w:type="pct"/>
          </w:tcPr>
          <w:p w:rsidR="002B2B65" w:rsidRDefault="002B2B65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4.3. Доля участников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удовлетворенных  доброжелательностью,  вежливостью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>работников  образовательной  организации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дистанционных форм взаимодействия </w:t>
            </w:r>
            <w:r w:rsidR="00432B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 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66F6"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432B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2B2B65" w:rsidRPr="007F47D9" w:rsidRDefault="007F47D9" w:rsidP="007F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</w:t>
            </w:r>
            <w:r w:rsidRPr="007F47D9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(</w:t>
            </w:r>
            <w:r w:rsidRPr="007F47D9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доведение информации </w:t>
            </w:r>
            <w:r w:rsidRPr="007F47D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информационно-коммуникационную сеть «Интернет», СМИ и с</w:t>
            </w:r>
            <w:r w:rsidRPr="007F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ДОО</w:t>
            </w:r>
            <w:r w:rsidRPr="007F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pct"/>
          </w:tcPr>
          <w:p w:rsidR="002B2B65" w:rsidRDefault="007F47D9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52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</w:tcPr>
          <w:p w:rsidR="002B2B65" w:rsidRDefault="00432BB2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2B2B65" w:rsidRDefault="002B2B65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D9" w:rsidTr="00522BD9">
        <w:tc>
          <w:tcPr>
            <w:tcW w:w="5000" w:type="pct"/>
            <w:gridSpan w:val="5"/>
          </w:tcPr>
          <w:p w:rsidR="00522BD9" w:rsidRPr="00522BD9" w:rsidRDefault="00522BD9" w:rsidP="00522B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D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  <w:p w:rsidR="00522BD9" w:rsidRPr="00B566F6" w:rsidRDefault="00522BD9" w:rsidP="00432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ОО в рейтинге </w:t>
            </w:r>
            <w:r w:rsidR="00432BB2" w:rsidRPr="0043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B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место </w:t>
            </w:r>
            <w:r w:rsidR="00432BB2" w:rsidRPr="0043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03046" w:rsidTr="00B566F6">
        <w:tc>
          <w:tcPr>
            <w:tcW w:w="1666" w:type="pct"/>
          </w:tcPr>
          <w:p w:rsidR="00E03046" w:rsidRPr="00B566F6" w:rsidRDefault="00E03046" w:rsidP="00B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F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образовательных </w:t>
            </w:r>
            <w:r w:rsidRPr="00B5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которые  готовы  рекомендовать  образовательную организацию родственникам и знакомым (могли бы ее рекомендовать, если бы была возможность выбора организации)</w:t>
            </w:r>
          </w:p>
          <w:p w:rsidR="00E03046" w:rsidRPr="00B566F6" w:rsidRDefault="00E03046" w:rsidP="00B566F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 в рейтинге -   20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E03046" w:rsidRDefault="005176C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работать на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участников образовательных отношений, которые готовы рекомендовать ОО</w:t>
            </w:r>
          </w:p>
        </w:tc>
        <w:tc>
          <w:tcPr>
            <w:tcW w:w="528" w:type="pct"/>
          </w:tcPr>
          <w:p w:rsidR="00E03046" w:rsidRDefault="005176CE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23" w:type="pct"/>
          </w:tcPr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46" w:rsidTr="00B566F6">
        <w:tc>
          <w:tcPr>
            <w:tcW w:w="1666" w:type="pct"/>
          </w:tcPr>
          <w:p w:rsidR="00E03046" w:rsidRDefault="00E03046" w:rsidP="0052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Доля участников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BD9">
              <w:rPr>
                <w:rFonts w:ascii="Times New Roman" w:hAnsi="Times New Roman" w:cs="Times New Roman"/>
                <w:sz w:val="24"/>
                <w:szCs w:val="24"/>
              </w:rPr>
              <w:t>удовлетворенных  удобством  графика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B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  <w:p w:rsidR="00E03046" w:rsidRDefault="00E03046" w:rsidP="0052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– 30 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E03046" w:rsidRDefault="005176CE" w:rsidP="005176CE"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 увеличение количества участников образовательных отношений, удовлетворенных графиком работы ОО</w:t>
            </w:r>
          </w:p>
        </w:tc>
        <w:tc>
          <w:tcPr>
            <w:tcW w:w="528" w:type="pct"/>
          </w:tcPr>
          <w:p w:rsidR="00E03046" w:rsidRDefault="005176CE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" w:type="pct"/>
          </w:tcPr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46" w:rsidTr="00B566F6">
        <w:tc>
          <w:tcPr>
            <w:tcW w:w="1666" w:type="pct"/>
          </w:tcPr>
          <w:p w:rsidR="00E03046" w:rsidRDefault="00E03046" w:rsidP="0052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D9">
              <w:rPr>
                <w:rFonts w:ascii="Times New Roman" w:hAnsi="Times New Roman" w:cs="Times New Roman"/>
                <w:sz w:val="24"/>
                <w:szCs w:val="24"/>
              </w:rPr>
              <w:t>5.3. Доля участников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BD9">
              <w:rPr>
                <w:rFonts w:ascii="Times New Roman" w:hAnsi="Times New Roman" w:cs="Times New Roman"/>
                <w:sz w:val="24"/>
                <w:szCs w:val="24"/>
              </w:rPr>
              <w:t>удовлетворенных  в  целом  условиями 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BD9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в образовательной организации</w:t>
            </w:r>
          </w:p>
          <w:p w:rsidR="00E03046" w:rsidRDefault="00E03046" w:rsidP="0052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 в рейтинге - 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B5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38" w:type="pct"/>
          </w:tcPr>
          <w:p w:rsidR="00E03046" w:rsidRDefault="005176CE" w:rsidP="005176CE"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 увеличение количества участников образовательных отношений, удовлетворенных оказанием образовательных услуг ОО</w:t>
            </w:r>
          </w:p>
        </w:tc>
        <w:tc>
          <w:tcPr>
            <w:tcW w:w="528" w:type="pct"/>
          </w:tcPr>
          <w:p w:rsidR="00E03046" w:rsidRDefault="005176CE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" w:type="pct"/>
          </w:tcPr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 В.</w:t>
            </w:r>
          </w:p>
        </w:tc>
        <w:tc>
          <w:tcPr>
            <w:tcW w:w="745" w:type="pct"/>
          </w:tcPr>
          <w:p w:rsidR="00E03046" w:rsidRDefault="00E03046" w:rsidP="00F4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AD8" w:rsidRDefault="005175FC" w:rsidP="005175FC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5FC" w:rsidRDefault="005175FC" w:rsidP="005175FC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5FC" w:rsidRPr="00F42AD8" w:rsidRDefault="005175FC" w:rsidP="0051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br/>
        <w:t xml:space="preserve">МБДОУ Великооктябрьского </w:t>
      </w:r>
      <w:r>
        <w:rPr>
          <w:rFonts w:ascii="Times New Roman" w:hAnsi="Times New Roman" w:cs="Times New Roman"/>
          <w:sz w:val="24"/>
          <w:szCs w:val="24"/>
        </w:rPr>
        <w:br/>
        <w:t>детского сада «Белочка»                                                                                                            Иванова Ю. В.</w:t>
      </w:r>
    </w:p>
    <w:sectPr w:rsidR="005175FC" w:rsidRPr="00F42AD8" w:rsidSect="00F42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55"/>
    <w:multiLevelType w:val="hybridMultilevel"/>
    <w:tmpl w:val="F262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A4CC8"/>
    <w:multiLevelType w:val="multilevel"/>
    <w:tmpl w:val="0D58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054BFF"/>
    <w:multiLevelType w:val="hybridMultilevel"/>
    <w:tmpl w:val="2EF6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2AD8"/>
    <w:rsid w:val="000B37CE"/>
    <w:rsid w:val="002B2B65"/>
    <w:rsid w:val="002F0B60"/>
    <w:rsid w:val="00432BB2"/>
    <w:rsid w:val="0047475F"/>
    <w:rsid w:val="004C4BFC"/>
    <w:rsid w:val="005175FC"/>
    <w:rsid w:val="005176CE"/>
    <w:rsid w:val="00522BD9"/>
    <w:rsid w:val="006745E1"/>
    <w:rsid w:val="00722081"/>
    <w:rsid w:val="007F47D9"/>
    <w:rsid w:val="008248B9"/>
    <w:rsid w:val="00907499"/>
    <w:rsid w:val="00940187"/>
    <w:rsid w:val="00AD42E7"/>
    <w:rsid w:val="00B532DB"/>
    <w:rsid w:val="00B566F6"/>
    <w:rsid w:val="00C27A43"/>
    <w:rsid w:val="00C86696"/>
    <w:rsid w:val="00DA1841"/>
    <w:rsid w:val="00E03046"/>
    <w:rsid w:val="00E66672"/>
    <w:rsid w:val="00EA35DA"/>
    <w:rsid w:val="00F23C1D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16</cp:revision>
  <dcterms:created xsi:type="dcterms:W3CDTF">2018-10-25T10:54:00Z</dcterms:created>
  <dcterms:modified xsi:type="dcterms:W3CDTF">2019-10-21T05:59:00Z</dcterms:modified>
</cp:coreProperties>
</file>